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77B12" w14:textId="6D87C930" w:rsidR="001A0450" w:rsidRPr="00344185" w:rsidRDefault="0061092C" w:rsidP="00344185">
      <w:pPr>
        <w:pStyle w:val="Textoindependiente"/>
        <w:ind w:left="3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52203A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08.8pt;height:21.4pt;mso-left-percent:-10001;mso-top-percent:-10001;mso-position-horizontal:absolute;mso-position-horizontal-relative:char;mso-position-vertical:absolute;mso-position-vertical-relative:line;mso-left-percent:-10001;mso-top-percent:-10001" fillcolor="#4f80bc" stroked="f">
            <v:textbox style="mso-next-textbox:#_x0000_s1029" inset="0,0,0,0">
              <w:txbxContent>
                <w:p w14:paraId="3C107A51" w14:textId="05ACDC67" w:rsidR="001A0450" w:rsidRPr="00F97D9A" w:rsidRDefault="000E4C24">
                  <w:pPr>
                    <w:spacing w:before="92"/>
                    <w:ind w:left="2238" w:right="2239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97D9A">
                    <w:rPr>
                      <w:b/>
                      <w:bCs/>
                      <w:color w:val="FFFFFF"/>
                      <w:w w:val="105"/>
                      <w:sz w:val="24"/>
                      <w:szCs w:val="24"/>
                    </w:rPr>
                    <w:t>FICHA DE INCORPORACIÓN SOCIOS 202</w:t>
                  </w:r>
                  <w:r w:rsidR="00344185" w:rsidRPr="00F97D9A">
                    <w:rPr>
                      <w:b/>
                      <w:bCs/>
                      <w:color w:val="FFFFFF"/>
                      <w:w w:val="105"/>
                      <w:sz w:val="24"/>
                      <w:szCs w:val="24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5A99481D" w14:textId="77777777" w:rsidR="001A0450" w:rsidRDefault="000E4C24">
      <w:pPr>
        <w:pStyle w:val="Ttulo1"/>
        <w:spacing w:before="125" w:line="244" w:lineRule="auto"/>
        <w:ind w:left="888"/>
      </w:pPr>
      <w:r>
        <w:rPr>
          <w:color w:val="001F60"/>
        </w:rPr>
        <w:t>“SINDICATO INTEREMPRESAS DE TRABAJADORES DE EMPRESA PRESTO Y OTROS”</w:t>
      </w:r>
    </w:p>
    <w:p w14:paraId="5D0D24D2" w14:textId="1CC18AE6" w:rsidR="001A0450" w:rsidRPr="00F97D9A" w:rsidRDefault="000E4C24" w:rsidP="00F97D9A">
      <w:pPr>
        <w:pStyle w:val="Textoindependiente"/>
        <w:rPr>
          <w:color w:val="1F497C"/>
          <w:w w:val="105"/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Señores Directiva sindical:</w:t>
      </w:r>
    </w:p>
    <w:p w14:paraId="5C4A6F6B" w14:textId="77777777" w:rsidR="001A0450" w:rsidRPr="00F97D9A" w:rsidRDefault="001A0450" w:rsidP="00344185">
      <w:pPr>
        <w:pStyle w:val="Textoindependiente"/>
        <w:spacing w:before="6"/>
        <w:jc w:val="both"/>
        <w:rPr>
          <w:sz w:val="20"/>
          <w:szCs w:val="20"/>
        </w:rPr>
      </w:pPr>
    </w:p>
    <w:p w14:paraId="2EA141A0" w14:textId="77777777" w:rsidR="001A0450" w:rsidRPr="00F97D9A" w:rsidRDefault="000E4C24" w:rsidP="00F97D9A">
      <w:pPr>
        <w:pStyle w:val="Textoindependiente"/>
        <w:spacing w:line="249" w:lineRule="auto"/>
        <w:ind w:right="531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En conformidad con las normas legales vigentes establecidas en el nuevo código del trabajo y los estatutos de la organización, expreso de forma escrita mi solicitud de incorporación al sindicato representado por ustedes.</w:t>
      </w:r>
    </w:p>
    <w:p w14:paraId="7B5F6439" w14:textId="77777777" w:rsidR="001A0450" w:rsidRDefault="001A0450">
      <w:pPr>
        <w:pStyle w:val="Textoindependiente"/>
        <w:spacing w:before="11"/>
        <w:rPr>
          <w:sz w:val="21"/>
        </w:rPr>
      </w:pPr>
    </w:p>
    <w:p w14:paraId="0AB14866" w14:textId="2B4AFA99" w:rsidR="001A0450" w:rsidRDefault="000E4C24" w:rsidP="00344185">
      <w:pPr>
        <w:pStyle w:val="Ttulo2"/>
        <w:ind w:left="0"/>
        <w:rPr>
          <w:color w:val="FF0000"/>
          <w:w w:val="105"/>
          <w:u w:color="FF0000"/>
        </w:rPr>
      </w:pPr>
      <w:r>
        <w:rPr>
          <w:color w:val="FF0000"/>
          <w:w w:val="105"/>
          <w:u w:color="FF0000"/>
        </w:rPr>
        <w:t>Datos Personales</w:t>
      </w:r>
    </w:p>
    <w:p w14:paraId="188FC752" w14:textId="77777777" w:rsidR="00344185" w:rsidRPr="00344185" w:rsidRDefault="00344185" w:rsidP="00344185">
      <w:pPr>
        <w:pStyle w:val="Ttulo2"/>
        <w:rPr>
          <w:u w:val="none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5222"/>
      </w:tblGrid>
      <w:tr w:rsidR="001A0450" w14:paraId="1B43E4A0" w14:textId="77777777" w:rsidTr="00344185">
        <w:trPr>
          <w:trHeight w:val="218"/>
        </w:trPr>
        <w:tc>
          <w:tcPr>
            <w:tcW w:w="10125" w:type="dxa"/>
            <w:gridSpan w:val="2"/>
          </w:tcPr>
          <w:p w14:paraId="4E3325F4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 Completo:</w:t>
            </w:r>
          </w:p>
        </w:tc>
      </w:tr>
      <w:tr w:rsidR="001A0450" w14:paraId="1EB7D5BE" w14:textId="77777777" w:rsidTr="00344185">
        <w:trPr>
          <w:trHeight w:val="220"/>
        </w:trPr>
        <w:tc>
          <w:tcPr>
            <w:tcW w:w="4903" w:type="dxa"/>
          </w:tcPr>
          <w:p w14:paraId="16A67F95" w14:textId="77777777" w:rsidR="001A0450" w:rsidRDefault="000E4C24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Rut:</w:t>
            </w:r>
          </w:p>
        </w:tc>
        <w:tc>
          <w:tcPr>
            <w:tcW w:w="5222" w:type="dxa"/>
          </w:tcPr>
          <w:p w14:paraId="0C79261D" w14:textId="77777777" w:rsidR="001A0450" w:rsidRDefault="000E4C24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Fecha de nacimiento:</w:t>
            </w:r>
          </w:p>
        </w:tc>
      </w:tr>
      <w:tr w:rsidR="001A0450" w14:paraId="59B25C76" w14:textId="77777777" w:rsidTr="00344185">
        <w:trPr>
          <w:trHeight w:val="218"/>
        </w:trPr>
        <w:tc>
          <w:tcPr>
            <w:tcW w:w="10125" w:type="dxa"/>
            <w:gridSpan w:val="2"/>
          </w:tcPr>
          <w:p w14:paraId="0D8F9E23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Domicilio:</w:t>
            </w:r>
          </w:p>
        </w:tc>
      </w:tr>
      <w:tr w:rsidR="001A0450" w14:paraId="23F0181E" w14:textId="77777777" w:rsidTr="00344185">
        <w:trPr>
          <w:trHeight w:val="218"/>
        </w:trPr>
        <w:tc>
          <w:tcPr>
            <w:tcW w:w="4903" w:type="dxa"/>
          </w:tcPr>
          <w:p w14:paraId="2A91FA1A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Comuna:</w:t>
            </w:r>
          </w:p>
        </w:tc>
        <w:tc>
          <w:tcPr>
            <w:tcW w:w="5222" w:type="dxa"/>
          </w:tcPr>
          <w:p w14:paraId="3D348C1D" w14:textId="77777777" w:rsidR="001A0450" w:rsidRDefault="000E4C24">
            <w:pPr>
              <w:pStyle w:val="TableParagraph"/>
              <w:spacing w:before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Celular:</w:t>
            </w:r>
          </w:p>
        </w:tc>
      </w:tr>
      <w:tr w:rsidR="001A0450" w14:paraId="614E7C09" w14:textId="77777777" w:rsidTr="00344185">
        <w:trPr>
          <w:trHeight w:val="219"/>
        </w:trPr>
        <w:tc>
          <w:tcPr>
            <w:tcW w:w="10125" w:type="dxa"/>
            <w:gridSpan w:val="2"/>
          </w:tcPr>
          <w:p w14:paraId="4CD9F9BC" w14:textId="2D5B0A22" w:rsidR="001A0450" w:rsidRDefault="000E4C24">
            <w:pPr>
              <w:pStyle w:val="TableParagraph"/>
              <w:spacing w:before="74" w:line="187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 Personal:</w:t>
            </w:r>
          </w:p>
        </w:tc>
      </w:tr>
      <w:tr w:rsidR="001A0450" w14:paraId="5655BDB7" w14:textId="77777777" w:rsidTr="00344185">
        <w:trPr>
          <w:trHeight w:val="219"/>
        </w:trPr>
        <w:tc>
          <w:tcPr>
            <w:tcW w:w="4903" w:type="dxa"/>
          </w:tcPr>
          <w:p w14:paraId="1AF93DD6" w14:textId="77777777" w:rsidR="001A0450" w:rsidRDefault="000E4C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Estado civil:</w:t>
            </w:r>
          </w:p>
        </w:tc>
        <w:tc>
          <w:tcPr>
            <w:tcW w:w="5222" w:type="dxa"/>
          </w:tcPr>
          <w:p w14:paraId="66C6090A" w14:textId="20B6FC6E" w:rsidR="00344185" w:rsidRPr="00344185" w:rsidRDefault="000E4C24" w:rsidP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Cargas familiares N.º:</w:t>
            </w:r>
          </w:p>
        </w:tc>
      </w:tr>
      <w:tr w:rsidR="00344185" w14:paraId="73A06DA6" w14:textId="77777777" w:rsidTr="00344185">
        <w:trPr>
          <w:trHeight w:val="219"/>
        </w:trPr>
        <w:tc>
          <w:tcPr>
            <w:tcW w:w="4903" w:type="dxa"/>
          </w:tcPr>
          <w:p w14:paraId="7C0C5F35" w14:textId="7BFA6445" w:rsidR="00344185" w:rsidRDefault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Nacionalidad: </w:t>
            </w:r>
          </w:p>
        </w:tc>
        <w:tc>
          <w:tcPr>
            <w:tcW w:w="5222" w:type="dxa"/>
          </w:tcPr>
          <w:p w14:paraId="01AD624A" w14:textId="15EB2BFF" w:rsidR="00344185" w:rsidRDefault="00344185" w:rsidP="00344185">
            <w:pPr>
              <w:pStyle w:val="TableParagraph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 xml:space="preserve">Nivel </w:t>
            </w:r>
            <w:r w:rsidR="00F129A6">
              <w:rPr>
                <w:b/>
                <w:w w:val="105"/>
                <w:sz w:val="18"/>
              </w:rPr>
              <w:t xml:space="preserve">Educacional: </w:t>
            </w:r>
          </w:p>
        </w:tc>
      </w:tr>
    </w:tbl>
    <w:p w14:paraId="73126FFF" w14:textId="77777777" w:rsidR="00F97D9A" w:rsidRDefault="00F97D9A" w:rsidP="00344185">
      <w:pPr>
        <w:rPr>
          <w:b/>
          <w:color w:val="FF0000"/>
          <w:w w:val="105"/>
          <w:sz w:val="20"/>
          <w:u w:val="thick" w:color="FF0000"/>
        </w:rPr>
      </w:pPr>
    </w:p>
    <w:p w14:paraId="0F06CB4A" w14:textId="46E8FBD8" w:rsidR="001A0450" w:rsidRDefault="000E4C24" w:rsidP="00344185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>Datos Trabajo</w:t>
      </w:r>
    </w:p>
    <w:p w14:paraId="12B18085" w14:textId="77777777" w:rsidR="001A0450" w:rsidRDefault="001A0450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1A0450" w14:paraId="689BD278" w14:textId="77777777" w:rsidTr="00344185">
        <w:trPr>
          <w:trHeight w:val="217"/>
        </w:trPr>
        <w:tc>
          <w:tcPr>
            <w:tcW w:w="4926" w:type="dxa"/>
          </w:tcPr>
          <w:p w14:paraId="3E9C2F5B" w14:textId="6FDC06C2" w:rsidR="001A0450" w:rsidRDefault="00344185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Sucursal N.ª</w:t>
            </w:r>
            <w:r w:rsidR="000E4C24">
              <w:rPr>
                <w:b/>
                <w:w w:val="105"/>
                <w:sz w:val="18"/>
              </w:rPr>
              <w:t>:</w:t>
            </w:r>
          </w:p>
        </w:tc>
        <w:tc>
          <w:tcPr>
            <w:tcW w:w="5246" w:type="dxa"/>
          </w:tcPr>
          <w:p w14:paraId="08D18303" w14:textId="77777777" w:rsidR="001A0450" w:rsidRDefault="000E4C24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Sucursal Nombre:</w:t>
            </w:r>
          </w:p>
        </w:tc>
      </w:tr>
      <w:tr w:rsidR="001A0450" w14:paraId="65FCD837" w14:textId="77777777" w:rsidTr="00344185">
        <w:trPr>
          <w:trHeight w:val="216"/>
        </w:trPr>
        <w:tc>
          <w:tcPr>
            <w:tcW w:w="10173" w:type="dxa"/>
            <w:gridSpan w:val="2"/>
          </w:tcPr>
          <w:p w14:paraId="3CE63144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E-mail Servicios Financieros:</w:t>
            </w:r>
          </w:p>
        </w:tc>
      </w:tr>
      <w:tr w:rsidR="001A0450" w14:paraId="25C1DB24" w14:textId="77777777" w:rsidTr="00344185">
        <w:trPr>
          <w:trHeight w:val="216"/>
        </w:trPr>
        <w:tc>
          <w:tcPr>
            <w:tcW w:w="4926" w:type="dxa"/>
          </w:tcPr>
          <w:p w14:paraId="2FFFA001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Cargo:</w:t>
            </w:r>
          </w:p>
        </w:tc>
        <w:tc>
          <w:tcPr>
            <w:tcW w:w="5246" w:type="dxa"/>
          </w:tcPr>
          <w:p w14:paraId="7CAA2106" w14:textId="77777777" w:rsidR="001A0450" w:rsidRDefault="000E4C24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Jornada:</w:t>
            </w:r>
          </w:p>
        </w:tc>
      </w:tr>
      <w:tr w:rsidR="001A0450" w14:paraId="4DCECEB7" w14:textId="77777777" w:rsidTr="00344185">
        <w:trPr>
          <w:trHeight w:val="217"/>
        </w:trPr>
        <w:tc>
          <w:tcPr>
            <w:tcW w:w="10173" w:type="dxa"/>
            <w:gridSpan w:val="2"/>
          </w:tcPr>
          <w:p w14:paraId="1900C694" w14:textId="77777777" w:rsidR="001A0450" w:rsidRDefault="000E4C24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Antigüedad en la empresa:</w:t>
            </w:r>
          </w:p>
        </w:tc>
      </w:tr>
    </w:tbl>
    <w:p w14:paraId="11DD301B" w14:textId="77777777" w:rsidR="001A0450" w:rsidRDefault="001A0450">
      <w:pPr>
        <w:pStyle w:val="Textoindependiente"/>
        <w:spacing w:before="4"/>
        <w:rPr>
          <w:b/>
          <w:sz w:val="19"/>
        </w:rPr>
      </w:pPr>
    </w:p>
    <w:p w14:paraId="5AF4F595" w14:textId="255F845F" w:rsidR="00344185" w:rsidRDefault="00344185" w:rsidP="00F97D9A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 xml:space="preserve">Datos Emergencia </w:t>
      </w:r>
    </w:p>
    <w:p w14:paraId="027E41B4" w14:textId="77777777" w:rsidR="00344185" w:rsidRDefault="00344185" w:rsidP="00344185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344185" w14:paraId="06445024" w14:textId="77777777" w:rsidTr="00344185">
        <w:trPr>
          <w:trHeight w:val="217"/>
        </w:trPr>
        <w:tc>
          <w:tcPr>
            <w:tcW w:w="4926" w:type="dxa"/>
          </w:tcPr>
          <w:p w14:paraId="40AB516F" w14:textId="61296E44" w:rsidR="00344185" w:rsidRDefault="00344185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Nombre: </w:t>
            </w:r>
          </w:p>
        </w:tc>
        <w:tc>
          <w:tcPr>
            <w:tcW w:w="5247" w:type="dxa"/>
          </w:tcPr>
          <w:p w14:paraId="075FEE44" w14:textId="46413E62" w:rsidR="00344185" w:rsidRDefault="00344185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Parentesco:</w:t>
            </w:r>
          </w:p>
        </w:tc>
      </w:tr>
      <w:tr w:rsidR="00344185" w14:paraId="2D89E3A5" w14:textId="77777777" w:rsidTr="00206D9E">
        <w:trPr>
          <w:trHeight w:val="216"/>
        </w:trPr>
        <w:tc>
          <w:tcPr>
            <w:tcW w:w="10173" w:type="dxa"/>
            <w:gridSpan w:val="2"/>
          </w:tcPr>
          <w:p w14:paraId="05C339B7" w14:textId="0202752E" w:rsidR="00344185" w:rsidRDefault="00344185" w:rsidP="00206D9E">
            <w:pPr>
              <w:pStyle w:val="TableParagraph"/>
              <w:spacing w:before="70"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Celular:</w:t>
            </w:r>
          </w:p>
        </w:tc>
      </w:tr>
    </w:tbl>
    <w:p w14:paraId="0E238665" w14:textId="77777777" w:rsidR="001A0450" w:rsidRDefault="001A0450">
      <w:pPr>
        <w:pStyle w:val="Textoindependiente"/>
        <w:spacing w:before="8"/>
        <w:rPr>
          <w:b/>
          <w:sz w:val="10"/>
        </w:rPr>
      </w:pPr>
    </w:p>
    <w:p w14:paraId="03E78ED0" w14:textId="77777777" w:rsidR="001A0450" w:rsidRPr="00F97D9A" w:rsidRDefault="000E4C24" w:rsidP="00F97D9A">
      <w:pPr>
        <w:pStyle w:val="Textoindependiente"/>
        <w:spacing w:before="100" w:line="249" w:lineRule="auto"/>
        <w:ind w:right="530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Autorizo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a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Sindicato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Presto</w:t>
      </w:r>
      <w:r w:rsidRPr="00F97D9A">
        <w:rPr>
          <w:color w:val="1F497C"/>
          <w:spacing w:val="-4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Nacional,</w:t>
      </w:r>
      <w:r w:rsidRPr="00F97D9A">
        <w:rPr>
          <w:color w:val="1F497C"/>
          <w:spacing w:val="-7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a</w:t>
      </w:r>
      <w:r w:rsidRPr="00F97D9A">
        <w:rPr>
          <w:color w:val="1F497C"/>
          <w:spacing w:val="-3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descontar</w:t>
      </w:r>
      <w:r w:rsidRPr="00F97D9A">
        <w:rPr>
          <w:color w:val="1F497C"/>
          <w:spacing w:val="-5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la</w:t>
      </w:r>
      <w:r w:rsidRPr="00F97D9A">
        <w:rPr>
          <w:color w:val="1F497C"/>
          <w:spacing w:val="-7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suma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</w:t>
      </w:r>
      <w:r w:rsidRPr="00F97D9A">
        <w:rPr>
          <w:color w:val="1F497C"/>
          <w:spacing w:val="-8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$6.000.-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(seis</w:t>
      </w:r>
      <w:r w:rsidRPr="00F97D9A">
        <w:rPr>
          <w:color w:val="1F497C"/>
          <w:spacing w:val="-7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mil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pesos)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de</w:t>
      </w:r>
      <w:r w:rsidRPr="00F97D9A">
        <w:rPr>
          <w:color w:val="1F497C"/>
          <w:spacing w:val="-6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forma mensual, la cual será reajustada en noviembre de cada año según la variación experimentada (IPC) los doce meses anteriores a dicha</w:t>
      </w:r>
      <w:r w:rsidRPr="00F97D9A">
        <w:rPr>
          <w:color w:val="1F497C"/>
          <w:spacing w:val="3"/>
          <w:w w:val="105"/>
          <w:sz w:val="20"/>
          <w:szCs w:val="20"/>
        </w:rPr>
        <w:t xml:space="preserve"> </w:t>
      </w:r>
      <w:r w:rsidRPr="00F97D9A">
        <w:rPr>
          <w:color w:val="1F497C"/>
          <w:w w:val="105"/>
          <w:sz w:val="20"/>
          <w:szCs w:val="20"/>
        </w:rPr>
        <w:t>fecha.</w:t>
      </w:r>
    </w:p>
    <w:p w14:paraId="655E64ED" w14:textId="77777777" w:rsidR="001A0450" w:rsidRPr="00F97D9A" w:rsidRDefault="001A0450">
      <w:pPr>
        <w:pStyle w:val="Textoindependiente"/>
        <w:rPr>
          <w:sz w:val="20"/>
          <w:szCs w:val="20"/>
        </w:rPr>
      </w:pPr>
    </w:p>
    <w:p w14:paraId="7152CE1B" w14:textId="77777777" w:rsidR="001A0450" w:rsidRPr="00F97D9A" w:rsidRDefault="000E4C24" w:rsidP="00F97D9A">
      <w:pPr>
        <w:pStyle w:val="Textoindependiente"/>
        <w:spacing w:line="249" w:lineRule="auto"/>
        <w:ind w:right="529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A su vez autorizo al sindicato a solicitar toda la documentación y/o antecedentes que estime necesario para mantener una base de datos completa, oportuna y eficiente.</w:t>
      </w:r>
    </w:p>
    <w:p w14:paraId="10B9E53C" w14:textId="77777777" w:rsidR="001A0450" w:rsidRPr="00F97D9A" w:rsidRDefault="001A0450">
      <w:pPr>
        <w:pStyle w:val="Textoindependiente"/>
        <w:spacing w:before="1"/>
        <w:rPr>
          <w:sz w:val="20"/>
          <w:szCs w:val="20"/>
        </w:rPr>
      </w:pPr>
    </w:p>
    <w:p w14:paraId="469BF95A" w14:textId="77777777" w:rsidR="001A0450" w:rsidRPr="00F97D9A" w:rsidRDefault="000E4C24" w:rsidP="00F97D9A">
      <w:pPr>
        <w:pStyle w:val="Textoindependiente"/>
        <w:spacing w:line="247" w:lineRule="auto"/>
        <w:ind w:right="533"/>
        <w:jc w:val="both"/>
        <w:rPr>
          <w:sz w:val="20"/>
          <w:szCs w:val="20"/>
        </w:rPr>
      </w:pPr>
      <w:r w:rsidRPr="00F97D9A">
        <w:rPr>
          <w:color w:val="1F497C"/>
          <w:w w:val="105"/>
          <w:sz w:val="20"/>
          <w:szCs w:val="20"/>
        </w:rPr>
        <w:t>Declaro que esta autorización es totalmente voluntaria y de acuerdo con el derecho que me confiere la ley.</w:t>
      </w:r>
    </w:p>
    <w:p w14:paraId="72E5517E" w14:textId="6AC8824A" w:rsidR="001A0450" w:rsidRDefault="001A0450">
      <w:pPr>
        <w:pStyle w:val="Textoindependiente"/>
        <w:rPr>
          <w:sz w:val="20"/>
        </w:rPr>
      </w:pPr>
    </w:p>
    <w:p w14:paraId="293B3716" w14:textId="5FBD178A" w:rsidR="00F97D9A" w:rsidRDefault="00F97D9A">
      <w:pPr>
        <w:pStyle w:val="Textoindependiente"/>
        <w:rPr>
          <w:sz w:val="20"/>
        </w:rPr>
      </w:pPr>
    </w:p>
    <w:p w14:paraId="691D6EB1" w14:textId="283AA545" w:rsidR="00F97D9A" w:rsidRDefault="00F97D9A">
      <w:pPr>
        <w:pStyle w:val="Textoindependiente"/>
        <w:rPr>
          <w:sz w:val="20"/>
        </w:rPr>
      </w:pPr>
    </w:p>
    <w:p w14:paraId="6CE30DD2" w14:textId="5D96359C" w:rsidR="00F97D9A" w:rsidRDefault="00F97D9A">
      <w:pPr>
        <w:pStyle w:val="Textoindependiente"/>
        <w:rPr>
          <w:sz w:val="20"/>
        </w:rPr>
      </w:pPr>
    </w:p>
    <w:p w14:paraId="6693997B" w14:textId="77777777" w:rsidR="00F97D9A" w:rsidRDefault="00F97D9A">
      <w:pPr>
        <w:pStyle w:val="Textoindependiente"/>
        <w:rPr>
          <w:sz w:val="20"/>
        </w:rPr>
      </w:pPr>
    </w:p>
    <w:p w14:paraId="441301D8" w14:textId="77777777" w:rsidR="00F97D9A" w:rsidRDefault="00F97D9A">
      <w:pPr>
        <w:pStyle w:val="Textoindependiente"/>
        <w:spacing w:before="4"/>
        <w:rPr>
          <w:sz w:val="20"/>
        </w:rPr>
      </w:pPr>
    </w:p>
    <w:p w14:paraId="627456FE" w14:textId="4A0F328C" w:rsidR="001A0450" w:rsidRDefault="0061092C">
      <w:pPr>
        <w:pStyle w:val="Textoindependiente"/>
        <w:spacing w:before="4"/>
        <w:rPr>
          <w:sz w:val="27"/>
        </w:rPr>
      </w:pPr>
      <w:r>
        <w:pict w14:anchorId="7BB0C5DD">
          <v:group id="_x0000_s1026" style="position:absolute;margin-left:237.6pt;margin-top:17.7pt;width:136.2pt;height:1.1pt;z-index:-15727616;mso-wrap-distance-left:0;mso-wrap-distance-right:0;mso-position-horizontal-relative:page" coordorigin="4752,354" coordsize="2724,22">
            <v:shape id="_x0000_s1028" style="position:absolute;left:4752;top:371;width:2723;height:2" coordorigin="4752,372" coordsize="2723,0" o:spt="100" adj="0,,0" path="m4752,372r563,m5318,372r183,m5505,372r936,m6445,372r1030,e" filled="f" strokeweight=".1319mm">
              <v:stroke joinstyle="round"/>
              <v:formulas/>
              <v:path arrowok="t" o:connecttype="segments"/>
            </v:shape>
            <v:rect id="_x0000_s1027" style="position:absolute;left:4752;top:354;width:2724;height:10" fillcolor="black" stroked="f"/>
            <w10:wrap type="topAndBottom" anchorx="page"/>
          </v:group>
        </w:pict>
      </w:r>
    </w:p>
    <w:p w14:paraId="5E69F1D6" w14:textId="4773EE88" w:rsidR="00F97D9A" w:rsidRDefault="000E4C24" w:rsidP="00F97D9A">
      <w:pPr>
        <w:pStyle w:val="Ttulo1"/>
        <w:spacing w:after="133" w:line="271" w:lineRule="exact"/>
        <w:ind w:left="886"/>
        <w:rPr>
          <w:color w:val="001F60"/>
        </w:rPr>
      </w:pPr>
      <w:r>
        <w:rPr>
          <w:color w:val="001F60"/>
        </w:rPr>
        <w:t>Firma Nuevo Socio</w:t>
      </w:r>
    </w:p>
    <w:p w14:paraId="44CA03C8" w14:textId="484F5596" w:rsidR="00F97D9A" w:rsidRDefault="00F97D9A" w:rsidP="00F97D9A">
      <w:pPr>
        <w:rPr>
          <w:b/>
          <w:sz w:val="20"/>
        </w:rPr>
      </w:pPr>
      <w:r>
        <w:rPr>
          <w:b/>
          <w:color w:val="FF0000"/>
          <w:w w:val="105"/>
          <w:sz w:val="20"/>
          <w:u w:val="thick" w:color="FF0000"/>
        </w:rPr>
        <w:t>Referido +1</w:t>
      </w:r>
    </w:p>
    <w:p w14:paraId="14FFDEEF" w14:textId="77777777" w:rsidR="00F97D9A" w:rsidRDefault="00F97D9A" w:rsidP="00F97D9A">
      <w:pPr>
        <w:pStyle w:val="Textoindependiente"/>
        <w:spacing w:before="5"/>
        <w:rPr>
          <w:b/>
          <w:sz w:val="24"/>
        </w:rPr>
      </w:pPr>
    </w:p>
    <w:tbl>
      <w:tblPr>
        <w:tblStyle w:val="TableNormal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247"/>
      </w:tblGrid>
      <w:tr w:rsidR="00F97D9A" w14:paraId="443CD67E" w14:textId="77777777" w:rsidTr="00206D9E">
        <w:trPr>
          <w:trHeight w:val="217"/>
        </w:trPr>
        <w:tc>
          <w:tcPr>
            <w:tcW w:w="4926" w:type="dxa"/>
          </w:tcPr>
          <w:p w14:paraId="3718310B" w14:textId="36F815D7" w:rsidR="00F97D9A" w:rsidRDefault="00F97D9A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 Socio:</w:t>
            </w:r>
          </w:p>
        </w:tc>
        <w:tc>
          <w:tcPr>
            <w:tcW w:w="5247" w:type="dxa"/>
          </w:tcPr>
          <w:p w14:paraId="361E5202" w14:textId="7362CFFE" w:rsidR="00F97D9A" w:rsidRDefault="00F97D9A" w:rsidP="00206D9E">
            <w:pPr>
              <w:pStyle w:val="TableParagraph"/>
              <w:spacing w:line="189" w:lineRule="exac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RUT:</w:t>
            </w:r>
          </w:p>
        </w:tc>
      </w:tr>
      <w:tr w:rsidR="00F97D9A" w14:paraId="52963A2C" w14:textId="77777777" w:rsidTr="00206D9E">
        <w:trPr>
          <w:trHeight w:val="217"/>
        </w:trPr>
        <w:tc>
          <w:tcPr>
            <w:tcW w:w="4926" w:type="dxa"/>
          </w:tcPr>
          <w:p w14:paraId="3204991E" w14:textId="23586CD3" w:rsidR="00F97D9A" w:rsidRDefault="00F97D9A" w:rsidP="00206D9E">
            <w:pPr>
              <w:pStyle w:val="TableParagraph"/>
              <w:spacing w:line="189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Sucursal:</w:t>
            </w:r>
          </w:p>
        </w:tc>
        <w:tc>
          <w:tcPr>
            <w:tcW w:w="5247" w:type="dxa"/>
          </w:tcPr>
          <w:p w14:paraId="7572DD07" w14:textId="24F560A4" w:rsidR="00F97D9A" w:rsidRDefault="00F97D9A" w:rsidP="00206D9E">
            <w:pPr>
              <w:pStyle w:val="TableParagraph"/>
              <w:spacing w:line="189" w:lineRule="exact"/>
              <w:rPr>
                <w:b/>
                <w:w w:val="105"/>
                <w:sz w:val="18"/>
              </w:rPr>
            </w:pPr>
            <w:r>
              <w:rPr>
                <w:b/>
                <w:w w:val="105"/>
                <w:sz w:val="18"/>
              </w:rPr>
              <w:t>Celular Actualizado:</w:t>
            </w:r>
          </w:p>
        </w:tc>
      </w:tr>
    </w:tbl>
    <w:p w14:paraId="676F2334" w14:textId="4680EB1D" w:rsidR="001A0450" w:rsidRDefault="001A0450" w:rsidP="00F97D9A">
      <w:pPr>
        <w:pStyle w:val="Textoindependiente"/>
        <w:rPr>
          <w:sz w:val="20"/>
        </w:rPr>
      </w:pPr>
    </w:p>
    <w:sectPr w:rsidR="001A0450" w:rsidSect="00344185">
      <w:headerReference w:type="even" r:id="rId7"/>
      <w:headerReference w:type="default" r:id="rId8"/>
      <w:headerReference w:type="firs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9B4EF" w14:textId="77777777" w:rsidR="0061092C" w:rsidRDefault="0061092C" w:rsidP="00344185">
      <w:r>
        <w:separator/>
      </w:r>
    </w:p>
  </w:endnote>
  <w:endnote w:type="continuationSeparator" w:id="0">
    <w:p w14:paraId="7FC6A7C8" w14:textId="77777777" w:rsidR="0061092C" w:rsidRDefault="0061092C" w:rsidP="0034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FBA0F" w14:textId="77777777" w:rsidR="0061092C" w:rsidRDefault="0061092C" w:rsidP="00344185">
      <w:r>
        <w:separator/>
      </w:r>
    </w:p>
  </w:footnote>
  <w:footnote w:type="continuationSeparator" w:id="0">
    <w:p w14:paraId="619DCE6C" w14:textId="77777777" w:rsidR="0061092C" w:rsidRDefault="0061092C" w:rsidP="00344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494C8" w14:textId="55869120" w:rsidR="00F97D9A" w:rsidRDefault="0061092C">
    <w:pPr>
      <w:pStyle w:val="Encabezado"/>
    </w:pPr>
    <w:r>
      <w:rPr>
        <w:noProof/>
      </w:rPr>
      <w:pict w14:anchorId="267A58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6" o:spid="_x0000_s2051" type="#_x0000_t75" style="position:absolute;margin-left:0;margin-top:0;width:539.55pt;height:539.55pt;z-index:-251657216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48FFA" w14:textId="2963A98C" w:rsidR="00F97D9A" w:rsidRDefault="0061092C" w:rsidP="00F97D9A">
    <w:pPr>
      <w:pStyle w:val="Encabezado"/>
    </w:pPr>
    <w:r>
      <w:rPr>
        <w:noProof/>
      </w:rPr>
      <w:pict w14:anchorId="07181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7" o:spid="_x0000_s2052" type="#_x0000_t75" style="position:absolute;margin-left:0;margin-top:0;width:539.55pt;height:539.55pt;z-index:-251656192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A085F" w14:textId="39B8F8B6" w:rsidR="00F97D9A" w:rsidRDefault="0061092C">
    <w:pPr>
      <w:pStyle w:val="Encabezado"/>
    </w:pPr>
    <w:r>
      <w:rPr>
        <w:noProof/>
      </w:rPr>
      <w:pict w14:anchorId="082A3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829265" o:spid="_x0000_s2050" type="#_x0000_t75" style="position:absolute;margin-left:0;margin-top:0;width:539.55pt;height:539.55pt;z-index:-251658240;mso-position-horizontal:center;mso-position-horizontal-relative:margin;mso-position-vertical:center;mso-position-vertical-relative:margin" o:allowincell="f">
          <v:imagedata r:id="rId1" o:title="sindicat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450"/>
    <w:rsid w:val="000E4C24"/>
    <w:rsid w:val="001A0450"/>
    <w:rsid w:val="00344185"/>
    <w:rsid w:val="0061092C"/>
    <w:rsid w:val="00F129A6"/>
    <w:rsid w:val="00F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78CC63"/>
  <w15:docId w15:val="{C3A9350B-DF22-41B3-AFFA-FEB5F17B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1014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0"/>
      <w:szCs w:val="2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 w:line="188" w:lineRule="exact"/>
      <w:ind w:left="64"/>
    </w:pPr>
  </w:style>
  <w:style w:type="paragraph" w:styleId="Encabezado">
    <w:name w:val="header"/>
    <w:basedOn w:val="Normal"/>
    <w:link w:val="EncabezadoCar"/>
    <w:uiPriority w:val="99"/>
    <w:unhideWhenUsed/>
    <w:rsid w:val="003441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418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41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185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D670-6013-4841-B7ED-DC5F2425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2020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2020</dc:title>
  <dc:creator>boris</dc:creator>
  <cp:lastModifiedBy>Boris Garrido</cp:lastModifiedBy>
  <cp:revision>3</cp:revision>
  <dcterms:created xsi:type="dcterms:W3CDTF">2021-01-20T00:02:00Z</dcterms:created>
  <dcterms:modified xsi:type="dcterms:W3CDTF">2021-01-20T01:31:00Z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LastSaved">
    <vt:filetime>2021-01-19T00:00:00Z</vt:filetime>
  </property>
</Properties>
</file>